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47" w:rsidRDefault="0006034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Příloha č. 15 k vyhlášce č. 503/2006 Sb. </w:t>
      </w:r>
    </w:p>
    <w:p w:rsidR="00060347" w:rsidRDefault="00060347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 xml:space="preserve">Adresa příslušného úřadu </w:t>
      </w:r>
    </w:p>
    <w:p w:rsidR="00662268" w:rsidRPr="00FF271B" w:rsidRDefault="00662268" w:rsidP="00662268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F271B">
        <w:rPr>
          <w:rFonts w:ascii="Times New Roman" w:hAnsi="Times New Roman" w:cs="Times New Roman"/>
          <w:color w:val="000000"/>
        </w:rPr>
        <w:t>Úřad</w:t>
      </w:r>
      <w:r>
        <w:rPr>
          <w:rFonts w:ascii="Times New Roman" w:hAnsi="Times New Roman" w:cs="Times New Roman"/>
          <w:color w:val="000000"/>
        </w:rPr>
        <w:t xml:space="preserve">: </w:t>
      </w:r>
      <w:r w:rsidRPr="00FF271B">
        <w:rPr>
          <w:rFonts w:ascii="Times New Roman" w:hAnsi="Times New Roman" w:cs="Times New Roman"/>
          <w:color w:val="000000"/>
        </w:rPr>
        <w:t xml:space="preserve"> Úřad městyse </w:t>
      </w:r>
      <w:proofErr w:type="gramStart"/>
      <w:r w:rsidRPr="00FF271B">
        <w:rPr>
          <w:rFonts w:ascii="Times New Roman" w:hAnsi="Times New Roman" w:cs="Times New Roman"/>
          <w:color w:val="000000"/>
        </w:rPr>
        <w:t>Jedovnice  – stavební</w:t>
      </w:r>
      <w:proofErr w:type="gramEnd"/>
      <w:r w:rsidRPr="00FF271B">
        <w:rPr>
          <w:rFonts w:ascii="Times New Roman" w:hAnsi="Times New Roman" w:cs="Times New Roman"/>
          <w:color w:val="000000"/>
        </w:rPr>
        <w:t xml:space="preserve"> úřad</w:t>
      </w:r>
    </w:p>
    <w:p w:rsidR="00662268" w:rsidRPr="00FF271B" w:rsidRDefault="00662268" w:rsidP="00662268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F271B">
        <w:rPr>
          <w:rFonts w:ascii="Times New Roman" w:hAnsi="Times New Roman" w:cs="Times New Roman"/>
          <w:color w:val="000000"/>
        </w:rPr>
        <w:t xml:space="preserve">Ulice: </w:t>
      </w:r>
      <w:proofErr w:type="gramStart"/>
      <w:r w:rsidRPr="00FF271B">
        <w:rPr>
          <w:rFonts w:ascii="Times New Roman" w:hAnsi="Times New Roman" w:cs="Times New Roman"/>
          <w:color w:val="000000"/>
        </w:rPr>
        <w:t>Havlíčkovo  náměstí</w:t>
      </w:r>
      <w:proofErr w:type="gramEnd"/>
      <w:r w:rsidRPr="00FF271B">
        <w:rPr>
          <w:rFonts w:ascii="Times New Roman" w:hAnsi="Times New Roman" w:cs="Times New Roman"/>
          <w:color w:val="000000"/>
        </w:rPr>
        <w:t xml:space="preserve"> 71</w:t>
      </w:r>
    </w:p>
    <w:p w:rsidR="00662268" w:rsidRPr="00FF271B" w:rsidRDefault="00662268" w:rsidP="00662268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71B">
        <w:rPr>
          <w:rFonts w:ascii="Times New Roman" w:hAnsi="Times New Roman" w:cs="Times New Roman"/>
          <w:color w:val="000000"/>
        </w:rPr>
        <w:t>PSČ, obec: 679 06 Jedovnice</w:t>
      </w:r>
      <w:r w:rsidRPr="00FF2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0347" w:rsidRDefault="0006034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060347" w:rsidRDefault="00060347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OHLÁŠENÍ ODSTRANĚNÍ</w:t>
      </w:r>
    </w:p>
    <w:p w:rsidR="00060347" w:rsidRDefault="00060347">
      <w:pPr>
        <w:keepNext/>
        <w:keepLines/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podle ustanovení § 128 zákona č. 183/2006 Sb., o územním plánování a stavebním řádu (stavební zákon), a §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18n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vyhlášky č. 503/2006  Sb., o podrobnější úpravě územního rozhodování, územního opatření a stavebního řádu  </w:t>
      </w:r>
    </w:p>
    <w:p w:rsidR="00060347" w:rsidRDefault="000603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347" w:rsidRDefault="000603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0347" w:rsidRDefault="000603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A</w:t>
      </w:r>
    </w:p>
    <w:p w:rsidR="00060347" w:rsidRDefault="00060347">
      <w:pPr>
        <w:spacing w:before="36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 Odstraňovaná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stavba / zařízení / terénní úprava </w:t>
      </w:r>
    </w:p>
    <w:p w:rsidR="00060347" w:rsidRDefault="000603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(označení stavby / zařízení / terénní úpravy, místo)</w:t>
      </w:r>
    </w:p>
    <w:p w:rsidR="00060347" w:rsidRDefault="0006034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347" w:rsidRDefault="0006034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Jedná-li se o více staveb, zařízení nebo pozemků,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vlastník připojí údaje obsažené v tomto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bodě  v samostatné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příloze: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ano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</w:p>
    <w:p w:rsidR="00060347" w:rsidRDefault="0006034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347" w:rsidRDefault="0006034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 Vlastník stavby / zařízení / pozemku, na kterém se nachází terénní úprava</w:t>
      </w:r>
    </w:p>
    <w:p w:rsidR="00060347" w:rsidRDefault="0006034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(fyzická osoba uvede jméno, příjmení, datum narození, místo trvalého pobytu popřípadě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též  adresu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adresu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060347" w:rsidRDefault="0006034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tabs>
          <w:tab w:val="left" w:pos="411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Telefon / mobilní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proofErr w:type="gramEnd"/>
    </w:p>
    <w:p w:rsidR="00060347" w:rsidRDefault="00060347">
      <w:pPr>
        <w:tabs>
          <w:tab w:val="left" w:pos="411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Fax /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e-mail: ........................................................................Datová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schránka: ............................</w:t>
      </w:r>
    </w:p>
    <w:p w:rsidR="00060347" w:rsidRDefault="00060347">
      <w:pPr>
        <w:tabs>
          <w:tab w:val="left" w:pos="411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0347" w:rsidRDefault="0006034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Podává-li žádost více osob, připojují se údaje obsažené v tomto bodě v samostatné příloze:</w:t>
      </w:r>
    </w:p>
    <w:p w:rsidR="00060347" w:rsidRDefault="0006034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ano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</w:p>
    <w:p w:rsidR="00060347" w:rsidRDefault="0006034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347" w:rsidRDefault="00060347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 Vlastník jedná   </w:t>
      </w:r>
    </w:p>
    <w:p w:rsidR="00060347" w:rsidRDefault="00060347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samostatně     </w:t>
      </w:r>
    </w:p>
    <w:p w:rsidR="00060347" w:rsidRDefault="0006034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060347" w:rsidRDefault="0006034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tabs>
          <w:tab w:val="left" w:pos="411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Telefon / mobilní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proofErr w:type="gramEnd"/>
    </w:p>
    <w:p w:rsidR="00060347" w:rsidRDefault="00060347">
      <w:pPr>
        <w:tabs>
          <w:tab w:val="left" w:pos="411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Fax /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e-mail:...............................................................Datová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schránka:.......................................</w:t>
      </w:r>
    </w:p>
    <w:p w:rsidR="00060347" w:rsidRDefault="0006034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347" w:rsidRDefault="00060347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 Vlastnická práva k pozemku zastavěnému odstraňovanou stavbou nebo zařízením</w:t>
      </w:r>
    </w:p>
    <w:p w:rsidR="00060347" w:rsidRDefault="00060347">
      <w:pPr>
        <w:tabs>
          <w:tab w:val="left" w:pos="1874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Pozemek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:..……………….……......, katastrální území: …………………..…………</w:t>
      </w:r>
    </w:p>
    <w:p w:rsidR="00060347" w:rsidRDefault="00060347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Vlastník: </w:t>
      </w:r>
    </w:p>
    <w:p w:rsidR="00060347" w:rsidRDefault="00060347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shodný s vlastníkem stavby</w:t>
      </w:r>
    </w:p>
    <w:p w:rsidR="00060347" w:rsidRDefault="0006034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jiný vlastník (u fyzické osoby se uvede jméno, příjmení, datum narození, místo trvalého pobytu popřípadě též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060347" w:rsidRDefault="0006034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Jedná-li se o více osob, připojují se údaje obsažené v tomto bodě v samostatné příloze:</w:t>
      </w:r>
    </w:p>
    <w:p w:rsidR="00060347" w:rsidRDefault="0006034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ano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</w:p>
    <w:p w:rsidR="00060347" w:rsidRDefault="00060347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 Údaje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odstraňované stavbě / zařízení / terénní úpravě a její popis</w:t>
      </w: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347" w:rsidRDefault="0006034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Odstraňovaná stavba obsahuje azbest: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ano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Statistické údaje (u stavby – budovy obsahující byty):</w:t>
      </w: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celková podlahová plocha budovy v 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m2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</w:t>
      </w:r>
      <w:proofErr w:type="gramEnd"/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počet a velikost zanikajících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bytů : ..…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…….....…..…………………………………………….</w:t>
      </w: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.……………………………..…………………………………………………………….……..</w:t>
      </w:r>
      <w:r w:rsidR="00646D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rok vzniku zanikajících bytů:.…………………………….……………………………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….........</w:t>
      </w:r>
      <w:r w:rsidR="00646D7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60347" w:rsidRDefault="00060347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užitková plocha zanikajících bytů v m² (bez plochy nebytových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prostor): .................................</w:t>
      </w:r>
      <w:proofErr w:type="gramEnd"/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obytná plocha zanikajících bytů: .…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………………………………..................................</w:t>
      </w:r>
      <w:r w:rsidR="00646D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počet zrušených bytů:   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……………..…………………………………………………</w:t>
      </w:r>
      <w:r w:rsidR="00646D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počet zanikajících podlaží, v nichž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zanikají: ..…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……………………………………………….</w:t>
      </w:r>
      <w:r w:rsidR="00646D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0347" w:rsidRDefault="00060347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 Způsob odstranění stavby / zařízení / terénní úpravy</w:t>
      </w:r>
    </w:p>
    <w:p w:rsidR="00060347" w:rsidRDefault="00060347">
      <w:pPr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dodavatelsky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název a sídlo stavebního podnikatele, (pokud je znám), IČ, bylo-li přiděleno:</w:t>
      </w: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…………………………………………..………………………………………………………</w:t>
      </w:r>
      <w:r w:rsidR="00646D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0347" w:rsidRDefault="0006034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…………………………………………………..……………………………………………….</w:t>
      </w:r>
    </w:p>
    <w:p w:rsidR="00060347" w:rsidRDefault="00060347">
      <w:p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svépomocí (pouze u staveb stavby / zařízení / terénních úprav, které nevyžadovaly stavební povolení) – jméno a příjmení:</w:t>
      </w:r>
    </w:p>
    <w:p w:rsidR="00060347" w:rsidRDefault="00060347">
      <w:pPr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stavbyvedoucího (pokud stavba obsahuje azbest), spolu s uvedením čísla, pod kterým je zapsán v seznamu autorizovaných osob; písemné prohlášení stavbyvedoucího, že bude řídit provádění stavby je v samostatné příloze</w:t>
      </w:r>
    </w:p>
    <w:p w:rsidR="00060347" w:rsidRDefault="00060347">
      <w:pPr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osoby vykonávající stavební dozor s uvedením dosaženého vzdělání a praxe; písemné prohlášení odborně způsobilé osoby, že bude vykonávat stavební dozor a doklad o její kvalifikaci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 v samostatné příloze</w:t>
      </w: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347" w:rsidRDefault="00060347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 odstranění stavby / zařízení / terénních úprav budou použity trhaviny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ano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</w:p>
    <w:p w:rsidR="00060347" w:rsidRDefault="00060347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347" w:rsidRDefault="00060347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VII. Užití sousedního pozemku </w:t>
      </w:r>
    </w:p>
    <w:p w:rsidR="00060347" w:rsidRDefault="00060347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 odstranění stavby má být použit sousední pozemek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ano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060347" w:rsidRDefault="00060347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1"/>
        <w:gridCol w:w="1844"/>
        <w:gridCol w:w="5525"/>
      </w:tblGrid>
      <w:tr w:rsidR="00060347">
        <w:trPr>
          <w:cantSplit/>
          <w:trHeight w:val="400"/>
          <w:jc w:val="center"/>
        </w:trPr>
        <w:tc>
          <w:tcPr>
            <w:tcW w:w="2411" w:type="dxa"/>
            <w:vAlign w:val="center"/>
          </w:tcPr>
          <w:p w:rsidR="00060347" w:rsidRDefault="00060347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katastrální území</w:t>
            </w:r>
          </w:p>
        </w:tc>
        <w:tc>
          <w:tcPr>
            <w:tcW w:w="1844" w:type="dxa"/>
            <w:vAlign w:val="center"/>
          </w:tcPr>
          <w:p w:rsidR="00060347" w:rsidRDefault="00060347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parcelní č.</w:t>
            </w:r>
          </w:p>
        </w:tc>
        <w:tc>
          <w:tcPr>
            <w:tcW w:w="5525" w:type="dxa"/>
            <w:vAlign w:val="center"/>
          </w:tcPr>
          <w:p w:rsidR="00060347" w:rsidRDefault="00060347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vlastník pozemku</w:t>
            </w:r>
          </w:p>
        </w:tc>
      </w:tr>
      <w:tr w:rsidR="00060347">
        <w:trPr>
          <w:cantSplit/>
          <w:trHeight w:val="400"/>
          <w:jc w:val="center"/>
        </w:trPr>
        <w:tc>
          <w:tcPr>
            <w:tcW w:w="2411" w:type="dxa"/>
            <w:vAlign w:val="bottom"/>
          </w:tcPr>
          <w:p w:rsidR="00060347" w:rsidRDefault="000603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347" w:rsidRDefault="000603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Align w:val="bottom"/>
          </w:tcPr>
          <w:p w:rsidR="00060347" w:rsidRDefault="000603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vAlign w:val="bottom"/>
          </w:tcPr>
          <w:p w:rsidR="00060347" w:rsidRDefault="000603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347">
        <w:trPr>
          <w:cantSplit/>
          <w:trHeight w:val="400"/>
          <w:jc w:val="center"/>
        </w:trPr>
        <w:tc>
          <w:tcPr>
            <w:tcW w:w="2411" w:type="dxa"/>
            <w:vAlign w:val="bottom"/>
          </w:tcPr>
          <w:p w:rsidR="00060347" w:rsidRDefault="000603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347" w:rsidRDefault="000603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Align w:val="bottom"/>
          </w:tcPr>
          <w:p w:rsidR="00060347" w:rsidRDefault="000603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vAlign w:val="bottom"/>
          </w:tcPr>
          <w:p w:rsidR="00060347" w:rsidRDefault="000603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347">
        <w:trPr>
          <w:cantSplit/>
          <w:trHeight w:val="400"/>
          <w:jc w:val="center"/>
        </w:trPr>
        <w:tc>
          <w:tcPr>
            <w:tcW w:w="2411" w:type="dxa"/>
            <w:vAlign w:val="bottom"/>
          </w:tcPr>
          <w:p w:rsidR="00060347" w:rsidRDefault="000603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347" w:rsidRDefault="000603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Align w:val="bottom"/>
          </w:tcPr>
          <w:p w:rsidR="00060347" w:rsidRDefault="000603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vAlign w:val="bottom"/>
          </w:tcPr>
          <w:p w:rsidR="00060347" w:rsidRDefault="000603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0347" w:rsidRDefault="0006034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Jedná-li se o užití více pozemků,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připojují se údaje obsažené v tomto bodě v samostatné příloze:  </w:t>
      </w:r>
    </w:p>
    <w:p w:rsidR="00060347" w:rsidRDefault="0006034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ano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060347" w:rsidRDefault="00060347">
      <w:pPr>
        <w:tabs>
          <w:tab w:val="left" w:pos="-284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Údaje o tom, jak se naloží s vybouraným materiálem a kam se přebytečný materiál uloží</w:t>
      </w: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…………………………………………..…………………………………………………….</w:t>
      </w:r>
      <w:r w:rsidR="00646D76"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:rsidR="00060347" w:rsidRDefault="0006034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……………………………………………………..………………………………………….</w:t>
      </w:r>
      <w:r w:rsidR="00646D76"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tabs>
          <w:tab w:val="left" w:pos="567"/>
        </w:tabs>
        <w:spacing w:before="36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  Předpokládaný termín zahájení a ukončení prací</w:t>
      </w:r>
    </w:p>
    <w:p w:rsidR="00060347" w:rsidRDefault="0006034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Zahájení………………………………….………………………………….………………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646D76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gramEnd"/>
    </w:p>
    <w:p w:rsidR="00060347" w:rsidRDefault="0006034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Ukončení……………………….………………………….…….……………………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646D76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060347" w:rsidRDefault="0006034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347" w:rsidRDefault="00060347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X.  Údaje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tom, jak bude upraven a využit uvolněný pozemek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…………………………………………..………………………………………………………</w:t>
      </w:r>
      <w:r w:rsidR="00646D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0347" w:rsidRDefault="0006034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……………………………………………………..……………………………………………</w:t>
      </w:r>
      <w:r w:rsidR="00646D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0347" w:rsidRDefault="00060347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0347" w:rsidRDefault="0006034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347" w:rsidRDefault="0006034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347" w:rsidRDefault="0006034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347" w:rsidRDefault="0006034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…………………dne……..…....…….</w:t>
      </w:r>
    </w:p>
    <w:p w:rsidR="00060347" w:rsidRDefault="00060347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347" w:rsidRDefault="00060347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347" w:rsidRDefault="00060347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347" w:rsidRDefault="00060347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</w:p>
    <w:p w:rsidR="00060347" w:rsidRDefault="00060347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podpis </w:t>
      </w:r>
    </w:p>
    <w:p w:rsidR="00060347" w:rsidRDefault="000603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B</w:t>
      </w:r>
    </w:p>
    <w:p w:rsidR="00060347" w:rsidRDefault="00060347">
      <w:pPr>
        <w:spacing w:before="36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ohlášení odstranění stavby: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8864"/>
      </w:tblGrid>
      <w:tr w:rsidR="0006034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60347" w:rsidRDefault="000603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:rsidR="00060347" w:rsidRDefault="00060347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06034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60347" w:rsidRDefault="000603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:rsidR="00060347" w:rsidRDefault="00060347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06034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60347" w:rsidRDefault="000603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:rsidR="00060347" w:rsidRDefault="00060347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Dokumentace bouracích prací podle přílohy č. 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vyhlášky č. 499/2006 Sb.</w:t>
            </w:r>
          </w:p>
        </w:tc>
      </w:tr>
      <w:tr w:rsidR="0006034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60347" w:rsidRDefault="0006034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:rsidR="00060347" w:rsidRDefault="00060347">
            <w:pPr>
              <w:numPr>
                <w:ilvl w:val="0"/>
                <w:numId w:val="4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06034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60347" w:rsidRDefault="0006034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:rsidR="00060347" w:rsidRDefault="00060347">
            <w:pPr>
              <w:numPr>
                <w:ilvl w:val="0"/>
                <w:numId w:val="4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06034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60347" w:rsidRDefault="0006034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</w:tcPr>
          <w:p w:rsidR="00060347" w:rsidRDefault="00060347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Další přílohy podle části A</w:t>
            </w:r>
          </w:p>
          <w:p w:rsidR="00060347" w:rsidRDefault="00060347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k bodu I. žádosti</w:t>
            </w:r>
          </w:p>
          <w:p w:rsidR="00060347" w:rsidRDefault="00060347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k bodu II. žádosti</w:t>
            </w:r>
          </w:p>
          <w:p w:rsidR="00060347" w:rsidRDefault="0006034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k bodu IV. žádosti</w:t>
            </w:r>
          </w:p>
          <w:p w:rsidR="00060347" w:rsidRDefault="0006034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k bodu VII. žádosti</w:t>
            </w:r>
          </w:p>
        </w:tc>
      </w:tr>
    </w:tbl>
    <w:p w:rsidR="00060347" w:rsidRDefault="00060347">
      <w:pPr>
        <w:rPr>
          <w:rFonts w:ascii="Times New Roman" w:hAnsi="Times New Roman" w:cs="Times New Roman"/>
        </w:rPr>
      </w:pPr>
    </w:p>
    <w:sectPr w:rsidR="00060347" w:rsidSect="000603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47" w:rsidRDefault="000603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60347" w:rsidRDefault="000603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47" w:rsidRDefault="00060347">
    <w:pPr>
      <w:pStyle w:val="Zpat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>PAGE   \* MERGEFORMAT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662268">
      <w:rPr>
        <w:rFonts w:ascii="Times New Roman" w:hAnsi="Times New Roman" w:cs="Times New Roman"/>
        <w:noProof/>
        <w:sz w:val="18"/>
        <w:szCs w:val="18"/>
      </w:rPr>
      <w:t>5</w:t>
    </w:r>
    <w:r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47" w:rsidRDefault="000603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60347" w:rsidRDefault="000603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47"/>
    <w:rsid w:val="00060347"/>
    <w:rsid w:val="00646D76"/>
    <w:rsid w:val="00662268"/>
    <w:rsid w:val="00C03A0B"/>
    <w:rsid w:val="00CB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889</Words>
  <Characters>10556</Characters>
  <Application>Microsoft Office Word</Application>
  <DocSecurity>0</DocSecurity>
  <Lines>87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Peleška</dc:creator>
  <cp:lastModifiedBy>PCH2</cp:lastModifiedBy>
  <cp:revision>3</cp:revision>
  <cp:lastPrinted>2018-09-15T07:09:00Z</cp:lastPrinted>
  <dcterms:created xsi:type="dcterms:W3CDTF">2018-09-15T07:09:00Z</dcterms:created>
  <dcterms:modified xsi:type="dcterms:W3CDTF">2018-09-15T07:10:00Z</dcterms:modified>
</cp:coreProperties>
</file>